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5C" w:rsidRDefault="00F85E2F">
      <w:pPr>
        <w:spacing w:before="64" w:line="244" w:lineRule="auto"/>
        <w:ind w:left="3552" w:right="102" w:hanging="33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STANDING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ATTORNEYS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INDIGENT </w:t>
      </w:r>
      <w:r>
        <w:rPr>
          <w:rFonts w:ascii="Times New Roman" w:eastAsia="Times New Roman" w:hAnsi="Times New Roman" w:cs="Times New Roman"/>
          <w:spacing w:val="2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DEFENDANTS</w:t>
      </w:r>
    </w:p>
    <w:p w:rsidR="0024155C" w:rsidRDefault="0024155C">
      <w:pPr>
        <w:spacing w:line="170" w:lineRule="exact"/>
        <w:rPr>
          <w:sz w:val="17"/>
          <w:szCs w:val="17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pStyle w:val="BodyText"/>
        <w:tabs>
          <w:tab w:val="left" w:pos="1246"/>
          <w:tab w:val="left" w:pos="3936"/>
        </w:tabs>
        <w:spacing w:line="288" w:lineRule="auto"/>
        <w:ind w:left="151" w:right="147" w:firstLine="32"/>
      </w:pPr>
      <w:r>
        <w:t>On</w:t>
      </w:r>
      <w:r>
        <w:rPr>
          <w:spacing w:val="-3"/>
        </w:rPr>
        <w:t xml:space="preserve"> </w:t>
      </w:r>
      <w:r>
        <w:t>the</w:t>
      </w:r>
      <w:r>
        <w:rPr>
          <w:u w:val="single" w:color="000000"/>
        </w:rPr>
        <w:tab/>
      </w:r>
      <w:r>
        <w:t>day</w:t>
      </w:r>
      <w:r>
        <w:rPr>
          <w:spacing w:val="5"/>
        </w:rPr>
        <w:t xml:space="preserve"> </w:t>
      </w:r>
      <w:r>
        <w:t>of</w:t>
      </w:r>
      <w:r>
        <w:tab/>
      </w:r>
      <w:r>
        <w:rPr>
          <w:rFonts w:cs="Times New Roman"/>
          <w:i/>
          <w:sz w:val="22"/>
          <w:szCs w:val="22"/>
        </w:rPr>
        <w:t xml:space="preserve">200   </w:t>
      </w:r>
      <w:r>
        <w:rPr>
          <w:rFonts w:cs="Times New Roman"/>
          <w:i/>
          <w:spacing w:val="12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 xml:space="preserve">:) </w:t>
      </w:r>
      <w:r>
        <w:rPr>
          <w:rFonts w:cs="Times New Roman"/>
          <w:i/>
          <w:spacing w:val="9"/>
          <w:sz w:val="22"/>
          <w:szCs w:val="2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named</w:t>
      </w:r>
      <w:r>
        <w:rPr>
          <w:spacing w:val="25"/>
        </w:rPr>
        <w:t xml:space="preserve"> </w:t>
      </w:r>
      <w:r>
        <w:t>County/District</w:t>
      </w:r>
      <w:r>
        <w:rPr>
          <w:spacing w:val="31"/>
        </w:rPr>
        <w:t xml:space="preserve"> </w:t>
      </w:r>
      <w:r>
        <w:t>Judges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criminal</w:t>
      </w:r>
      <w:r>
        <w:rPr>
          <w:w w:val="102"/>
        </w:rPr>
        <w:t xml:space="preserve"> </w:t>
      </w:r>
      <w:r>
        <w:t xml:space="preserve">jurisdiction, </w:t>
      </w:r>
      <w:r>
        <w:rPr>
          <w:spacing w:val="5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duly</w:t>
      </w:r>
      <w:r>
        <w:rPr>
          <w:spacing w:val="7"/>
        </w:rPr>
        <w:t xml:space="preserve"> </w:t>
      </w:r>
      <w:r>
        <w:t>called</w:t>
      </w:r>
      <w:r>
        <w:rPr>
          <w:spacing w:val="1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conducted</w:t>
      </w:r>
      <w:r>
        <w:rPr>
          <w:spacing w:val="18"/>
        </w:rPr>
        <w:t xml:space="preserve"> </w:t>
      </w:r>
      <w:r>
        <w:t>meeting</w:t>
      </w:r>
      <w:r>
        <w:rPr>
          <w:spacing w:val="2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discussion,</w:t>
      </w:r>
      <w:r>
        <w:rPr>
          <w:spacing w:val="28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unanimously</w:t>
      </w:r>
      <w:r>
        <w:rPr>
          <w:spacing w:val="27"/>
        </w:rPr>
        <w:t xml:space="preserve"> </w:t>
      </w:r>
      <w:r>
        <w:t>adopt this</w:t>
      </w:r>
      <w:r>
        <w:rPr>
          <w:spacing w:val="27"/>
        </w:rPr>
        <w:t xml:space="preserve"> </w:t>
      </w:r>
      <w:r>
        <w:t>schedule</w:t>
      </w:r>
      <w:r>
        <w:rPr>
          <w:w w:val="10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fees</w:t>
      </w:r>
      <w:r>
        <w:rPr>
          <w:spacing w:val="9"/>
        </w:rPr>
        <w:t xml:space="preserve"> </w:t>
      </w:r>
      <w:r>
        <w:t>concerning</w:t>
      </w:r>
      <w:r>
        <w:rPr>
          <w:spacing w:val="20"/>
        </w:rPr>
        <w:t xml:space="preserve"> </w:t>
      </w:r>
      <w:r>
        <w:t>compensation</w:t>
      </w:r>
      <w:r>
        <w:rPr>
          <w:spacing w:val="3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court-appointed</w:t>
      </w:r>
      <w:r>
        <w:rPr>
          <w:spacing w:val="30"/>
        </w:rPr>
        <w:t xml:space="preserve"> </w:t>
      </w:r>
      <w:r>
        <w:t>counsel</w:t>
      </w:r>
      <w:r>
        <w:rPr>
          <w:spacing w:val="1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indigent</w:t>
      </w:r>
      <w:r>
        <w:rPr>
          <w:spacing w:val="15"/>
        </w:rPr>
        <w:t xml:space="preserve"> </w:t>
      </w:r>
      <w:r>
        <w:t>Defendants</w:t>
      </w:r>
      <w:r>
        <w:rPr>
          <w:spacing w:val="2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related</w:t>
      </w:r>
      <w:r>
        <w:rPr>
          <w:spacing w:val="19"/>
        </w:rPr>
        <w:t xml:space="preserve"> </w:t>
      </w:r>
      <w:r>
        <w:t>expenses</w:t>
      </w:r>
      <w:r>
        <w:rPr>
          <w:w w:val="101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pursuant</w:t>
      </w:r>
      <w:r>
        <w:rPr>
          <w:spacing w:val="2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Article</w:t>
      </w:r>
      <w:r>
        <w:rPr>
          <w:spacing w:val="34"/>
        </w:rPr>
        <w:t xml:space="preserve"> </w:t>
      </w:r>
      <w:r>
        <w:t>26.05,</w:t>
      </w:r>
      <w:r>
        <w:rPr>
          <w:spacing w:val="22"/>
        </w:rPr>
        <w:t xml:space="preserve"> </w:t>
      </w:r>
      <w:r>
        <w:t>Texas</w:t>
      </w:r>
      <w:r>
        <w:rPr>
          <w:spacing w:val="20"/>
        </w:rPr>
        <w:t xml:space="preserve"> </w:t>
      </w:r>
      <w:r>
        <w:t>Rules</w:t>
      </w:r>
      <w:r>
        <w:rPr>
          <w:spacing w:val="2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Civil</w:t>
      </w:r>
      <w:r>
        <w:rPr>
          <w:spacing w:val="16"/>
        </w:rPr>
        <w:t xml:space="preserve"> </w:t>
      </w:r>
      <w:r>
        <w:t>Procedure:</w:t>
      </w:r>
      <w:r>
        <w:rPr>
          <w:spacing w:val="24"/>
        </w:rPr>
        <w:t xml:space="preserve"> </w:t>
      </w:r>
      <w:r>
        <w:t>therefore,</w:t>
      </w:r>
      <w:r>
        <w:rPr>
          <w:spacing w:val="37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ORDERED</w:t>
      </w:r>
      <w:r>
        <w:rPr>
          <w:spacing w:val="26"/>
        </w:rPr>
        <w:t xml:space="preserve"> </w:t>
      </w:r>
      <w:r>
        <w:t>that</w:t>
      </w:r>
      <w:r>
        <w:rPr>
          <w:w w:val="106"/>
        </w:rPr>
        <w:t xml:space="preserve"> </w:t>
      </w:r>
      <w:r>
        <w:t>compensation</w:t>
      </w:r>
      <w:r>
        <w:rPr>
          <w:spacing w:val="2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court-appointed</w:t>
      </w:r>
      <w:r>
        <w:rPr>
          <w:spacing w:val="44"/>
        </w:rPr>
        <w:t xml:space="preserve"> </w:t>
      </w:r>
      <w:r>
        <w:t>counsel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related</w:t>
      </w:r>
      <w:r>
        <w:rPr>
          <w:spacing w:val="24"/>
        </w:rPr>
        <w:t xml:space="preserve"> </w:t>
      </w:r>
      <w:r>
        <w:t>expenses,</w:t>
      </w:r>
      <w:r>
        <w:rPr>
          <w:spacing w:val="17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motion</w:t>
      </w:r>
      <w:r>
        <w:rPr>
          <w:spacing w:val="2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format</w:t>
      </w:r>
      <w:r>
        <w:rPr>
          <w:w w:val="104"/>
        </w:rPr>
        <w:t xml:space="preserve"> </w:t>
      </w:r>
      <w:r>
        <w:t>prescribed</w:t>
      </w:r>
      <w:r>
        <w:rPr>
          <w:spacing w:val="2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appointing</w:t>
      </w:r>
      <w:r>
        <w:rPr>
          <w:spacing w:val="30"/>
        </w:rPr>
        <w:t xml:space="preserve"> </w:t>
      </w:r>
      <w:r>
        <w:t>court,</w:t>
      </w:r>
      <w:r>
        <w:rPr>
          <w:spacing w:val="21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follows</w:t>
      </w:r>
      <w:r>
        <w:rPr>
          <w:spacing w:val="2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case-by-case</w:t>
      </w:r>
      <w:r>
        <w:rPr>
          <w:spacing w:val="18"/>
        </w:rPr>
        <w:t xml:space="preserve"> </w:t>
      </w:r>
      <w:r>
        <w:t>basis</w:t>
      </w:r>
      <w:r>
        <w:rPr>
          <w:spacing w:val="2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determined</w:t>
      </w:r>
      <w:r>
        <w:rPr>
          <w:spacing w:val="28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Judge:</w:t>
      </w:r>
    </w:p>
    <w:p w:rsidR="0024155C" w:rsidRDefault="0024155C">
      <w:pPr>
        <w:spacing w:before="18" w:line="280" w:lineRule="exact"/>
        <w:rPr>
          <w:sz w:val="28"/>
          <w:szCs w:val="28"/>
        </w:rPr>
      </w:pPr>
    </w:p>
    <w:p w:rsidR="0024155C" w:rsidRDefault="00F85E2F">
      <w:pPr>
        <w:pStyle w:val="BodyText"/>
        <w:numPr>
          <w:ilvl w:val="0"/>
          <w:numId w:val="1"/>
        </w:numPr>
        <w:tabs>
          <w:tab w:val="left" w:pos="341"/>
        </w:tabs>
        <w:ind w:left="119" w:firstLine="43"/>
      </w:pPr>
      <w:r>
        <w:rPr>
          <w:w w:val="105"/>
        </w:rPr>
        <w:t>NON-FELONY</w:t>
      </w:r>
      <w:r>
        <w:rPr>
          <w:spacing w:val="-18"/>
          <w:w w:val="105"/>
        </w:rPr>
        <w:t xml:space="preserve"> </w:t>
      </w:r>
      <w:r>
        <w:rPr>
          <w:w w:val="105"/>
        </w:rPr>
        <w:t>CASES</w:t>
      </w:r>
    </w:p>
    <w:p w:rsidR="0024155C" w:rsidRDefault="0024155C">
      <w:pPr>
        <w:spacing w:before="1" w:line="100" w:lineRule="exact"/>
        <w:rPr>
          <w:sz w:val="10"/>
          <w:szCs w:val="1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pStyle w:val="BodyText"/>
        <w:numPr>
          <w:ilvl w:val="1"/>
          <w:numId w:val="1"/>
        </w:numPr>
        <w:tabs>
          <w:tab w:val="left" w:pos="1146"/>
        </w:tabs>
        <w:spacing w:line="285" w:lineRule="auto"/>
        <w:ind w:left="869" w:right="201" w:firstLine="3"/>
      </w:pPr>
      <w:r>
        <w:t>Compensation</w:t>
      </w:r>
      <w:r>
        <w:rPr>
          <w:spacing w:val="2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spent</w:t>
      </w:r>
      <w:r>
        <w:rPr>
          <w:spacing w:val="1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counsel</w:t>
      </w:r>
      <w:r>
        <w:rPr>
          <w:spacing w:val="16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court</w:t>
      </w:r>
      <w:r>
        <w:rPr>
          <w:spacing w:val="18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FORTY</w:t>
      </w:r>
      <w:r>
        <w:rPr>
          <w:spacing w:val="25"/>
        </w:rPr>
        <w:t xml:space="preserve"> </w:t>
      </w:r>
      <w:r>
        <w:t>DOLLARS</w:t>
      </w:r>
      <w:r>
        <w:rPr>
          <w:w w:val="10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CENTS</w:t>
      </w:r>
      <w:r>
        <w:rPr>
          <w:spacing w:val="40"/>
        </w:rPr>
        <w:t xml:space="preserve"> </w:t>
      </w:r>
      <w:r>
        <w:t>($40.00)</w:t>
      </w:r>
      <w:r>
        <w:rPr>
          <w:spacing w:val="19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hour</w:t>
      </w:r>
      <w:r>
        <w:rPr>
          <w:spacing w:val="25"/>
        </w:rPr>
        <w:t xml:space="preserve"> </w:t>
      </w:r>
      <w:r>
        <w:t>nor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NINETY</w:t>
      </w:r>
      <w:r>
        <w:rPr>
          <w:spacing w:val="40"/>
        </w:rPr>
        <w:t xml:space="preserve"> </w:t>
      </w:r>
      <w:r>
        <w:t>DOLLARS</w:t>
      </w:r>
      <w:r>
        <w:rPr>
          <w:spacing w:val="4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CENTS</w:t>
      </w:r>
      <w:r>
        <w:rPr>
          <w:w w:val="104"/>
        </w:rPr>
        <w:t xml:space="preserve"> </w:t>
      </w:r>
      <w:r>
        <w:t>($90.00)</w:t>
      </w:r>
      <w:r>
        <w:rPr>
          <w:spacing w:val="33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hour.</w:t>
      </w:r>
    </w:p>
    <w:p w:rsidR="0024155C" w:rsidRDefault="0024155C">
      <w:pPr>
        <w:spacing w:before="1" w:line="260" w:lineRule="exact"/>
        <w:rPr>
          <w:sz w:val="26"/>
          <w:szCs w:val="26"/>
        </w:rPr>
      </w:pPr>
    </w:p>
    <w:p w:rsidR="0024155C" w:rsidRDefault="00F85E2F">
      <w:pPr>
        <w:pStyle w:val="BodyText"/>
        <w:numPr>
          <w:ilvl w:val="1"/>
          <w:numId w:val="1"/>
        </w:numPr>
        <w:tabs>
          <w:tab w:val="left" w:pos="1131"/>
        </w:tabs>
        <w:spacing w:line="291" w:lineRule="auto"/>
        <w:ind w:left="859" w:right="425" w:firstLine="7"/>
      </w:pPr>
      <w:r>
        <w:t>Compensation</w:t>
      </w:r>
      <w:r>
        <w:rPr>
          <w:spacing w:val="3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spent</w:t>
      </w:r>
      <w:r>
        <w:rPr>
          <w:spacing w:val="1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FIFTY</w:t>
      </w:r>
      <w:r>
        <w:rPr>
          <w:spacing w:val="22"/>
        </w:rPr>
        <w:t xml:space="preserve"> </w:t>
      </w:r>
      <w:r>
        <w:t>DOLLARS</w:t>
      </w:r>
      <w:r>
        <w:rPr>
          <w:spacing w:val="2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NO</w:t>
      </w:r>
      <w:r>
        <w:rPr>
          <w:w w:val="105"/>
        </w:rPr>
        <w:t xml:space="preserve"> </w:t>
      </w:r>
      <w:bookmarkStart w:id="0" w:name="_GoBack"/>
      <w:bookmarkEnd w:id="0"/>
      <w:r>
        <w:t>CENTS</w:t>
      </w:r>
      <w:r>
        <w:rPr>
          <w:spacing w:val="36"/>
        </w:rPr>
        <w:t xml:space="preserve"> </w:t>
      </w:r>
      <w:r>
        <w:t>($50.00)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hour</w:t>
      </w:r>
      <w:r>
        <w:rPr>
          <w:spacing w:val="25"/>
        </w:rPr>
        <w:t xml:space="preserve"> </w:t>
      </w:r>
      <w:r>
        <w:t>nor</w:t>
      </w:r>
      <w:r>
        <w:rPr>
          <w:spacing w:val="25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NINETY</w:t>
      </w:r>
      <w:r>
        <w:rPr>
          <w:spacing w:val="41"/>
        </w:rPr>
        <w:t xml:space="preserve"> </w:t>
      </w:r>
      <w:r>
        <w:t>DOLLARS</w:t>
      </w:r>
      <w:r>
        <w:rPr>
          <w:spacing w:val="3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CENTS</w:t>
      </w:r>
      <w:r>
        <w:rPr>
          <w:spacing w:val="39"/>
        </w:rPr>
        <w:t xml:space="preserve"> </w:t>
      </w:r>
      <w:r>
        <w:t>($90.00)</w:t>
      </w:r>
      <w:r>
        <w:rPr>
          <w:spacing w:val="23"/>
        </w:rPr>
        <w:t xml:space="preserve"> </w:t>
      </w:r>
      <w:r>
        <w:t>per</w:t>
      </w:r>
      <w:r>
        <w:rPr>
          <w:w w:val="102"/>
        </w:rPr>
        <w:t xml:space="preserve"> </w:t>
      </w:r>
      <w:r>
        <w:t>hour.</w:t>
      </w:r>
    </w:p>
    <w:p w:rsidR="0024155C" w:rsidRDefault="0024155C">
      <w:pPr>
        <w:spacing w:before="15" w:line="240" w:lineRule="exact"/>
        <w:rPr>
          <w:sz w:val="24"/>
          <w:szCs w:val="24"/>
        </w:rPr>
      </w:pPr>
    </w:p>
    <w:p w:rsidR="0024155C" w:rsidRDefault="00F85E2F">
      <w:pPr>
        <w:pStyle w:val="BodyText"/>
        <w:numPr>
          <w:ilvl w:val="0"/>
          <w:numId w:val="1"/>
        </w:numPr>
        <w:tabs>
          <w:tab w:val="left" w:pos="402"/>
        </w:tabs>
        <w:ind w:left="402" w:hanging="263"/>
      </w:pPr>
      <w:r>
        <w:rPr>
          <w:w w:val="105"/>
        </w:rPr>
        <w:t>CAPITAL</w:t>
      </w:r>
      <w:r>
        <w:rPr>
          <w:spacing w:val="-18"/>
          <w:w w:val="105"/>
        </w:rPr>
        <w:t xml:space="preserve"> </w:t>
      </w:r>
      <w:r>
        <w:rPr>
          <w:w w:val="105"/>
        </w:rPr>
        <w:t>CASE</w:t>
      </w:r>
      <w:r>
        <w:rPr>
          <w:spacing w:val="-19"/>
          <w:w w:val="105"/>
        </w:rPr>
        <w:t xml:space="preserve"> </w:t>
      </w:r>
      <w:r>
        <w:rPr>
          <w:w w:val="105"/>
        </w:rPr>
        <w:t>COMPENSATION</w:t>
      </w:r>
    </w:p>
    <w:p w:rsidR="0024155C" w:rsidRDefault="0024155C">
      <w:pPr>
        <w:spacing w:before="17" w:line="280" w:lineRule="exact"/>
        <w:rPr>
          <w:sz w:val="28"/>
          <w:szCs w:val="28"/>
        </w:rPr>
      </w:pPr>
    </w:p>
    <w:p w:rsidR="0024155C" w:rsidRDefault="00F85E2F">
      <w:pPr>
        <w:pStyle w:val="BodyText"/>
        <w:spacing w:line="296" w:lineRule="auto"/>
        <w:ind w:left="126" w:right="424" w:firstLine="7"/>
      </w:pPr>
      <w:r>
        <w:rPr>
          <w:rFonts w:ascii="Arial" w:eastAsia="Arial" w:hAnsi="Arial" w:cs="Arial"/>
          <w:w w:val="105"/>
        </w:rPr>
        <w:t>I</w:t>
      </w:r>
      <w:r>
        <w:rPr>
          <w:rFonts w:ascii="Arial" w:eastAsia="Arial" w:hAnsi="Arial" w:cs="Arial"/>
          <w:spacing w:val="12"/>
          <w:w w:val="105"/>
        </w:rPr>
        <w:t>n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capital</w:t>
      </w:r>
      <w:r>
        <w:rPr>
          <w:spacing w:val="-3"/>
          <w:w w:val="105"/>
        </w:rPr>
        <w:t xml:space="preserve"> </w:t>
      </w:r>
      <w:r>
        <w:rPr>
          <w:w w:val="105"/>
        </w:rPr>
        <w:t>cases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rates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attorney's</w:t>
      </w:r>
      <w:r>
        <w:rPr>
          <w:spacing w:val="3"/>
          <w:w w:val="105"/>
        </w:rPr>
        <w:t xml:space="preserve"> </w:t>
      </w:r>
      <w:r>
        <w:rPr>
          <w:w w:val="105"/>
        </w:rPr>
        <w:t>services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less</w:t>
      </w:r>
      <w:r>
        <w:rPr>
          <w:spacing w:val="-12"/>
          <w:w w:val="105"/>
        </w:rPr>
        <w:t xml:space="preserve"> </w:t>
      </w:r>
      <w:r>
        <w:rPr>
          <w:w w:val="105"/>
        </w:rPr>
        <w:t>than</w:t>
      </w:r>
      <w:r>
        <w:rPr>
          <w:spacing w:val="3"/>
          <w:w w:val="105"/>
        </w:rPr>
        <w:t xml:space="preserve"> </w:t>
      </w:r>
      <w:r>
        <w:rPr>
          <w:w w:val="105"/>
        </w:rPr>
        <w:t>$70.00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hour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t xml:space="preserve"> </w:t>
      </w:r>
      <w:r>
        <w:rPr>
          <w:w w:val="105"/>
        </w:rPr>
        <w:t>than $100.00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hour.</w:t>
      </w:r>
    </w:p>
    <w:p w:rsidR="0024155C" w:rsidRDefault="0024155C">
      <w:pPr>
        <w:spacing w:before="12" w:line="260" w:lineRule="exact"/>
        <w:rPr>
          <w:sz w:val="26"/>
          <w:szCs w:val="26"/>
        </w:rPr>
      </w:pPr>
    </w:p>
    <w:p w:rsidR="0024155C" w:rsidRDefault="00F85E2F">
      <w:pPr>
        <w:pStyle w:val="BodyText"/>
        <w:numPr>
          <w:ilvl w:val="0"/>
          <w:numId w:val="1"/>
        </w:numPr>
        <w:tabs>
          <w:tab w:val="left" w:pos="460"/>
        </w:tabs>
        <w:spacing w:line="293" w:lineRule="auto"/>
        <w:ind w:left="119" w:right="420" w:firstLine="10"/>
      </w:pPr>
      <w:r>
        <w:rPr>
          <w:w w:val="105"/>
        </w:rPr>
        <w:t>REIMBURSEMENT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REASONABLE</w:t>
      </w:r>
      <w:r>
        <w:rPr>
          <w:spacing w:val="2"/>
          <w:w w:val="105"/>
        </w:rPr>
        <w:t xml:space="preserve"> </w:t>
      </w:r>
      <w:r>
        <w:rPr>
          <w:w w:val="105"/>
        </w:rPr>
        <w:t>EXPENSES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PURPOSES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INVESTIGATION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EXPERT</w:t>
      </w:r>
      <w:r>
        <w:rPr>
          <w:spacing w:val="-2"/>
          <w:w w:val="105"/>
        </w:rPr>
        <w:t xml:space="preserve"> </w:t>
      </w:r>
      <w:r>
        <w:rPr>
          <w:w w:val="105"/>
        </w:rPr>
        <w:t>TESTIMONY</w:t>
      </w:r>
    </w:p>
    <w:p w:rsidR="0024155C" w:rsidRDefault="0024155C">
      <w:pPr>
        <w:spacing w:before="3" w:line="260" w:lineRule="exact"/>
        <w:rPr>
          <w:sz w:val="26"/>
          <w:szCs w:val="26"/>
        </w:rPr>
      </w:pPr>
    </w:p>
    <w:p w:rsidR="0024155C" w:rsidRDefault="00F85E2F">
      <w:pPr>
        <w:pStyle w:val="BodyText"/>
        <w:spacing w:line="282" w:lineRule="auto"/>
        <w:ind w:right="153"/>
      </w:pPr>
      <w:r>
        <w:t>A.</w:t>
      </w:r>
      <w:r>
        <w:rPr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criminal</w:t>
      </w:r>
      <w:r>
        <w:rPr>
          <w:spacing w:val="26"/>
        </w:rPr>
        <w:t xml:space="preserve"> </w:t>
      </w:r>
      <w:r>
        <w:t>cases</w:t>
      </w:r>
      <w:r>
        <w:rPr>
          <w:spacing w:val="12"/>
        </w:rPr>
        <w:t xml:space="preserve"> </w:t>
      </w:r>
      <w:r>
        <w:t>appointed</w:t>
      </w:r>
      <w:r>
        <w:rPr>
          <w:spacing w:val="32"/>
        </w:rPr>
        <w:t xml:space="preserve"> </w:t>
      </w:r>
      <w:r>
        <w:t>counsel</w:t>
      </w:r>
      <w:r>
        <w:rPr>
          <w:spacing w:val="2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reimbursed</w:t>
      </w:r>
      <w:r>
        <w:rPr>
          <w:spacing w:val="34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reasonable</w:t>
      </w:r>
      <w:r>
        <w:rPr>
          <w:spacing w:val="26"/>
        </w:rPr>
        <w:t xml:space="preserve"> </w:t>
      </w:r>
      <w:r>
        <w:t>expenses</w:t>
      </w:r>
      <w:r>
        <w:rPr>
          <w:spacing w:val="12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incurred</w:t>
      </w:r>
      <w:r>
        <w:rPr>
          <w:w w:val="102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prior</w:t>
      </w:r>
      <w:r>
        <w:rPr>
          <w:spacing w:val="28"/>
        </w:rPr>
        <w:t xml:space="preserve"> </w:t>
      </w:r>
      <w:r>
        <w:t>court</w:t>
      </w:r>
      <w:r>
        <w:rPr>
          <w:spacing w:val="15"/>
        </w:rPr>
        <w:t xml:space="preserve"> </w:t>
      </w:r>
      <w:r>
        <w:t>approval</w:t>
      </w:r>
      <w:r>
        <w:rPr>
          <w:spacing w:val="16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granted</w:t>
      </w:r>
      <w:r>
        <w:rPr>
          <w:spacing w:val="13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motion,</w:t>
      </w:r>
      <w:r>
        <w:rPr>
          <w:spacing w:val="29"/>
        </w:rPr>
        <w:t xml:space="preserve"> </w:t>
      </w:r>
      <w:r>
        <w:t>application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hearing</w:t>
      </w:r>
      <w:r>
        <w:rPr>
          <w:spacing w:val="22"/>
        </w:rPr>
        <w:t xml:space="preserve"> </w:t>
      </w:r>
      <w:r>
        <w:t>held</w:t>
      </w:r>
      <w:r>
        <w:rPr>
          <w:spacing w:val="2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said</w:t>
      </w:r>
      <w:r>
        <w:rPr>
          <w:spacing w:val="3"/>
        </w:rPr>
        <w:t xml:space="preserve"> </w:t>
      </w:r>
      <w:r>
        <w:t>motion.</w:t>
      </w:r>
    </w:p>
    <w:p w:rsidR="0024155C" w:rsidRDefault="00F85E2F">
      <w:pPr>
        <w:pStyle w:val="BodyText"/>
        <w:spacing w:before="2" w:line="282" w:lineRule="auto"/>
        <w:ind w:right="185"/>
      </w:pPr>
      <w:r>
        <w:t>Reasonable</w:t>
      </w:r>
      <w:r>
        <w:rPr>
          <w:spacing w:val="29"/>
        </w:rPr>
        <w:t xml:space="preserve"> </w:t>
      </w:r>
      <w:r>
        <w:t>expenses</w:t>
      </w:r>
      <w:r>
        <w:rPr>
          <w:spacing w:val="17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prior</w:t>
      </w:r>
      <w:r>
        <w:rPr>
          <w:spacing w:val="26"/>
        </w:rPr>
        <w:t xml:space="preserve"> </w:t>
      </w:r>
      <w:r>
        <w:t>court</w:t>
      </w:r>
      <w:r>
        <w:rPr>
          <w:spacing w:val="17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motion</w:t>
      </w:r>
      <w:r>
        <w:rPr>
          <w:spacing w:val="2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application,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expenses</w:t>
      </w:r>
      <w:r>
        <w:rPr>
          <w:w w:val="101"/>
        </w:rPr>
        <w:t xml:space="preserve">  </w:t>
      </w:r>
      <w:r>
        <w:t>incurred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investigation</w:t>
      </w:r>
      <w:r>
        <w:rPr>
          <w:spacing w:val="3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expert</w:t>
      </w:r>
      <w:r>
        <w:rPr>
          <w:spacing w:val="10"/>
        </w:rPr>
        <w:t xml:space="preserve"> </w:t>
      </w:r>
      <w:r>
        <w:t>testimony,</w:t>
      </w:r>
      <w:r>
        <w:rPr>
          <w:spacing w:val="3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total</w:t>
      </w:r>
      <w:r>
        <w:rPr>
          <w:spacing w:val="21"/>
        </w:rPr>
        <w:t xml:space="preserve"> </w:t>
      </w:r>
      <w:r>
        <w:t>compensation</w:t>
      </w:r>
      <w:r>
        <w:rPr>
          <w:spacing w:val="39"/>
        </w:rPr>
        <w:t xml:space="preserve"> </w:t>
      </w:r>
      <w:r>
        <w:t>referred</w:t>
      </w:r>
      <w:r>
        <w:rPr>
          <w:spacing w:val="22"/>
        </w:rPr>
        <w:t xml:space="preserve"> </w:t>
      </w:r>
      <w:r>
        <w:t>to</w:t>
      </w:r>
      <w:r>
        <w:rPr>
          <w:w w:val="1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Order.</w:t>
      </w:r>
    </w:p>
    <w:p w:rsidR="0024155C" w:rsidRDefault="0024155C">
      <w:pPr>
        <w:spacing w:before="7" w:line="100" w:lineRule="exact"/>
        <w:rPr>
          <w:sz w:val="10"/>
          <w:szCs w:val="1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pStyle w:val="BodyText"/>
        <w:numPr>
          <w:ilvl w:val="0"/>
          <w:numId w:val="1"/>
        </w:numPr>
        <w:tabs>
          <w:tab w:val="left" w:pos="453"/>
        </w:tabs>
        <w:ind w:left="453" w:hanging="345"/>
      </w:pPr>
      <w:r>
        <w:rPr>
          <w:w w:val="105"/>
        </w:rPr>
        <w:t>REQUEST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PAYMENT OF</w:t>
      </w:r>
      <w:r>
        <w:rPr>
          <w:spacing w:val="-15"/>
          <w:w w:val="105"/>
        </w:rPr>
        <w:t xml:space="preserve"> </w:t>
      </w:r>
      <w:r>
        <w:rPr>
          <w:w w:val="105"/>
        </w:rPr>
        <w:t>ATTORNEY'S</w:t>
      </w:r>
      <w:r>
        <w:rPr>
          <w:spacing w:val="6"/>
          <w:w w:val="105"/>
        </w:rPr>
        <w:t xml:space="preserve"> </w:t>
      </w:r>
      <w:r>
        <w:rPr>
          <w:w w:val="105"/>
        </w:rPr>
        <w:t>FEES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EXPENSES</w:t>
      </w:r>
    </w:p>
    <w:p w:rsidR="0024155C" w:rsidRDefault="0024155C">
      <w:pPr>
        <w:spacing w:before="2" w:line="110" w:lineRule="exact"/>
        <w:rPr>
          <w:sz w:val="11"/>
          <w:szCs w:val="11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pStyle w:val="BodyText"/>
        <w:spacing w:line="285" w:lineRule="auto"/>
        <w:ind w:left="104" w:right="260"/>
      </w:pPr>
      <w:r>
        <w:t>Each</w:t>
      </w:r>
      <w:r>
        <w:rPr>
          <w:spacing w:val="21"/>
        </w:rPr>
        <w:t xml:space="preserve"> </w:t>
      </w:r>
      <w:r>
        <w:t>attorney</w:t>
      </w:r>
      <w:r>
        <w:rPr>
          <w:spacing w:val="21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prepare</w:t>
      </w:r>
      <w:r>
        <w:rPr>
          <w:spacing w:val="2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detailed</w:t>
      </w:r>
      <w:r>
        <w:rPr>
          <w:spacing w:val="31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nature</w:t>
      </w:r>
      <w:r>
        <w:rPr>
          <w:spacing w:val="1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performed,</w:t>
      </w:r>
      <w:r>
        <w:rPr>
          <w:spacing w:val="2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such</w:t>
      </w:r>
      <w:r>
        <w:rPr>
          <w:w w:val="103"/>
        </w:rPr>
        <w:t xml:space="preserve"> </w:t>
      </w:r>
      <w:r>
        <w:t>performance,</w:t>
      </w:r>
      <w:r>
        <w:rPr>
          <w:spacing w:val="3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actual</w:t>
      </w:r>
      <w:r>
        <w:rPr>
          <w:spacing w:val="6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spent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service,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submit</w:t>
      </w:r>
      <w:r>
        <w:rPr>
          <w:spacing w:val="21"/>
        </w:rPr>
        <w:t xml:space="preserve"> </w:t>
      </w:r>
      <w:r>
        <w:t>said</w:t>
      </w:r>
      <w:r>
        <w:rPr>
          <w:spacing w:val="13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verified</w:t>
      </w:r>
      <w:r>
        <w:rPr>
          <w:spacing w:val="29"/>
        </w:rPr>
        <w:t xml:space="preserve"> </w:t>
      </w:r>
      <w:r>
        <w:t>affidavit</w:t>
      </w:r>
      <w:r>
        <w:rPr>
          <w:spacing w:val="8"/>
        </w:rPr>
        <w:t xml:space="preserve"> </w:t>
      </w:r>
      <w:r>
        <w:t>to the</w:t>
      </w:r>
      <w:r>
        <w:rPr>
          <w:spacing w:val="7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judge:</w:t>
      </w:r>
    </w:p>
    <w:p w:rsidR="0024155C" w:rsidRDefault="0024155C">
      <w:pPr>
        <w:spacing w:before="6" w:line="280" w:lineRule="exact"/>
        <w:rPr>
          <w:sz w:val="28"/>
          <w:szCs w:val="28"/>
        </w:rPr>
      </w:pPr>
    </w:p>
    <w:p w:rsidR="0024155C" w:rsidRDefault="00F85E2F">
      <w:pPr>
        <w:pStyle w:val="BodyText"/>
        <w:numPr>
          <w:ilvl w:val="1"/>
          <w:numId w:val="1"/>
        </w:numPr>
        <w:tabs>
          <w:tab w:val="left" w:pos="1167"/>
        </w:tabs>
        <w:ind w:left="1167" w:hanging="360"/>
      </w:pP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disposition</w:t>
      </w:r>
      <w:r>
        <w:rPr>
          <w:spacing w:val="3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plea</w:t>
      </w:r>
      <w:r>
        <w:rPr>
          <w:spacing w:val="28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bench</w:t>
      </w:r>
      <w:r>
        <w:rPr>
          <w:spacing w:val="25"/>
        </w:rPr>
        <w:t xml:space="preserve"> </w:t>
      </w:r>
      <w:r>
        <w:t>trial;</w:t>
      </w:r>
      <w:r>
        <w:rPr>
          <w:spacing w:val="22"/>
        </w:rPr>
        <w:t xml:space="preserve"> </w:t>
      </w:r>
      <w:r>
        <w:t>or</w:t>
      </w:r>
    </w:p>
    <w:p w:rsidR="0024155C" w:rsidRDefault="0024155C">
      <w:pPr>
        <w:spacing w:line="130" w:lineRule="exact"/>
        <w:rPr>
          <w:sz w:val="13"/>
          <w:szCs w:val="13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pStyle w:val="BodyText"/>
        <w:numPr>
          <w:ilvl w:val="1"/>
          <w:numId w:val="1"/>
        </w:numPr>
        <w:tabs>
          <w:tab w:val="left" w:pos="1164"/>
        </w:tabs>
        <w:ind w:left="1164" w:hanging="349"/>
      </w:pPr>
      <w:r>
        <w:t>within</w:t>
      </w:r>
      <w:r>
        <w:rPr>
          <w:spacing w:val="4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verdict</w:t>
      </w:r>
      <w:r>
        <w:rPr>
          <w:spacing w:val="2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jury</w:t>
      </w:r>
      <w:r>
        <w:rPr>
          <w:spacing w:val="31"/>
        </w:rPr>
        <w:t xml:space="preserve"> </w:t>
      </w:r>
      <w:r>
        <w:t>trial;</w:t>
      </w:r>
      <w:r>
        <w:rPr>
          <w:spacing w:val="20"/>
        </w:rPr>
        <w:t xml:space="preserve"> </w:t>
      </w:r>
      <w:r>
        <w:t>or</w:t>
      </w:r>
    </w:p>
    <w:p w:rsidR="0024155C" w:rsidRDefault="0024155C">
      <w:pPr>
        <w:spacing w:before="3" w:line="120" w:lineRule="exact"/>
        <w:rPr>
          <w:sz w:val="12"/>
          <w:szCs w:val="12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pStyle w:val="BodyText"/>
        <w:numPr>
          <w:ilvl w:val="1"/>
          <w:numId w:val="1"/>
        </w:numPr>
        <w:tabs>
          <w:tab w:val="left" w:pos="1160"/>
        </w:tabs>
        <w:ind w:left="1160" w:hanging="345"/>
      </w:pPr>
      <w:r>
        <w:t>within</w:t>
      </w:r>
      <w:r>
        <w:rPr>
          <w:spacing w:val="50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mandate</w:t>
      </w:r>
      <w:r>
        <w:rPr>
          <w:spacing w:val="19"/>
        </w:rPr>
        <w:t xml:space="preserve"> </w:t>
      </w:r>
      <w:r>
        <w:t>being</w:t>
      </w:r>
      <w:r>
        <w:rPr>
          <w:spacing w:val="27"/>
        </w:rPr>
        <w:t xml:space="preserve"> </w:t>
      </w:r>
      <w:r>
        <w:t>returned</w:t>
      </w:r>
      <w:r>
        <w:rPr>
          <w:spacing w:val="3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appeal.</w:t>
      </w:r>
    </w:p>
    <w:p w:rsidR="0024155C" w:rsidRDefault="0024155C">
      <w:pPr>
        <w:sectPr w:rsidR="0024155C">
          <w:footerReference w:type="default" r:id="rId7"/>
          <w:type w:val="continuous"/>
          <w:pgSz w:w="12096" w:h="15700"/>
          <w:pgMar w:top="1060" w:right="1040" w:bottom="880" w:left="1400" w:header="720" w:footer="692" w:gutter="0"/>
          <w:pgNumType w:start="18"/>
          <w:cols w:space="720"/>
        </w:sectPr>
      </w:pPr>
    </w:p>
    <w:p w:rsidR="0024155C" w:rsidRDefault="00F85E2F">
      <w:pPr>
        <w:spacing w:before="68" w:line="267" w:lineRule="auto"/>
        <w:ind w:left="176" w:right="119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lastRenderedPageBreak/>
        <w:t>If</w:t>
      </w:r>
      <w:r>
        <w:rPr>
          <w:rFonts w:ascii="Times New Roman" w:eastAsia="Times New Roman" w:hAnsi="Times New Roman" w:cs="Times New Roman"/>
          <w:spacing w:val="-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trial</w:t>
      </w:r>
      <w:r>
        <w:rPr>
          <w:rFonts w:ascii="Times New Roman" w:eastAsia="Times New Roman" w:hAnsi="Times New Roman" w:cs="Times New Roman"/>
          <w:spacing w:val="-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judge</w:t>
      </w:r>
      <w:r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disapproves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Judge</w:t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-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-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findings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stating</w:t>
      </w:r>
      <w:r>
        <w:rPr>
          <w:rFonts w:ascii="Times New Roman" w:eastAsia="Times New Roman" w:hAnsi="Times New Roman" w:cs="Times New Roman"/>
          <w:spacing w:val="-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approving</w:t>
      </w:r>
      <w:r>
        <w:rPr>
          <w:rFonts w:ascii="Times New Roman" w:eastAsia="Times New Roman" w:hAnsi="Times New Roman" w:cs="Times New Roman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amount.</w:t>
      </w:r>
      <w:r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whose</w:t>
      </w:r>
      <w:r>
        <w:rPr>
          <w:rFonts w:ascii="Times New Roman" w:eastAsia="Times New Roman" w:hAnsi="Times New Roman" w:cs="Times New Roman"/>
          <w:spacing w:val="-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disapproved</w:t>
      </w:r>
      <w:r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may,</w:t>
      </w:r>
      <w:r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-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motion,</w:t>
      </w:r>
      <w:r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spacing w:val="-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Presiding</w:t>
      </w:r>
      <w:r>
        <w:rPr>
          <w:rFonts w:ascii="Times New Roman" w:eastAsia="Times New Roman" w:hAnsi="Times New Roman" w:cs="Times New Roman"/>
          <w:spacing w:val="-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Judge</w:t>
      </w:r>
      <w:r>
        <w:rPr>
          <w:rFonts w:ascii="Times New Roman" w:eastAsia="Times New Roman" w:hAnsi="Times New Roman" w:cs="Times New Roman"/>
          <w:spacing w:val="-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Region.</w:t>
      </w:r>
    </w:p>
    <w:p w:rsidR="0024155C" w:rsidRDefault="0024155C">
      <w:pPr>
        <w:spacing w:before="3" w:line="260" w:lineRule="exact"/>
        <w:rPr>
          <w:sz w:val="26"/>
          <w:szCs w:val="26"/>
        </w:rPr>
      </w:pPr>
    </w:p>
    <w:p w:rsidR="0024155C" w:rsidRDefault="00F85E2F">
      <w:pPr>
        <w:tabs>
          <w:tab w:val="left" w:pos="6425"/>
        </w:tabs>
        <w:spacing w:line="306" w:lineRule="exact"/>
        <w:ind w:left="172" w:right="2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SIGNED</w:t>
      </w:r>
      <w:r>
        <w:rPr>
          <w:rFonts w:ascii="Times New Roman" w:eastAsia="Times New Roman" w:hAnsi="Times New Roman" w:cs="Times New Roman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  <w:t xml:space="preserve">DAY 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8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7"/>
          <w:w w:val="280"/>
          <w:sz w:val="23"/>
          <w:szCs w:val="23"/>
        </w:rPr>
        <w:t>F</w:t>
      </w:r>
      <w:r>
        <w:rPr>
          <w:rFonts w:ascii="Arial" w:eastAsia="Arial" w:hAnsi="Arial" w:cs="Arial"/>
          <w:w w:val="280"/>
          <w:position w:val="-8"/>
          <w:sz w:val="19"/>
          <w:szCs w:val="19"/>
        </w:rPr>
        <w:t>--------'</w:t>
      </w:r>
      <w:r>
        <w:rPr>
          <w:rFonts w:ascii="Arial" w:eastAsia="Arial" w:hAnsi="Arial" w:cs="Arial"/>
          <w:w w:val="406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200_,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SUPERCEDES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STANDING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</w:p>
    <w:p w:rsidR="0024155C" w:rsidRDefault="00F85E2F">
      <w:pPr>
        <w:spacing w:before="26"/>
        <w:ind w:left="1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ATTORNEY'S</w:t>
      </w:r>
      <w:r>
        <w:rPr>
          <w:rFonts w:ascii="Times New Roman" w:eastAsia="Times New Roman" w:hAnsi="Times New Roman" w:cs="Times New Roman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EXPENSE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COMPENSATION.</w:t>
      </w:r>
    </w:p>
    <w:p w:rsidR="0024155C" w:rsidRDefault="0024155C">
      <w:pPr>
        <w:spacing w:before="8" w:line="150" w:lineRule="exact"/>
        <w:rPr>
          <w:sz w:val="15"/>
          <w:szCs w:val="15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ind w:left="15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3" style="position:absolute;left:0;text-align:left;margin-left:72.7pt;margin-top:-15pt;width:367.4pt;height:.1pt;z-index:-251660288;mso-position-horizontal-relative:page" coordorigin="1454,-300" coordsize="7348,2">
            <v:shape id="_x0000_s1034" style="position:absolute;left:1454;top:-300;width:7348;height:2" coordorigin="1454,-300" coordsize="7348,0" path="m1454,-300r7348,e" filled="f" strokeweight="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HONORABLE</w:t>
      </w:r>
      <w:r>
        <w:rPr>
          <w:rFonts w:ascii="Times New Roman" w:eastAsia="Times New Roman" w:hAnsi="Times New Roman" w:cs="Times New Roman"/>
          <w:spacing w:val="21"/>
          <w:w w:val="95"/>
          <w:sz w:val="23"/>
          <w:szCs w:val="23"/>
        </w:rPr>
        <w:t xml:space="preserve"> </w:t>
      </w:r>
      <w:r w:rsidR="009F573C">
        <w:rPr>
          <w:rFonts w:ascii="Times New Roman" w:eastAsia="Times New Roman" w:hAnsi="Times New Roman" w:cs="Times New Roman"/>
          <w:w w:val="95"/>
          <w:sz w:val="23"/>
          <w:szCs w:val="23"/>
        </w:rPr>
        <w:t>ROY B. FERGUSON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394rn</w:t>
      </w:r>
      <w:r>
        <w:rPr>
          <w:rFonts w:ascii="Times New Roman" w:eastAsia="Times New Roman" w:hAnsi="Times New Roman" w:cs="Times New Roman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JUDGE</w:t>
      </w:r>
    </w:p>
    <w:p w:rsidR="0024155C" w:rsidRDefault="0024155C">
      <w:pPr>
        <w:spacing w:before="5" w:line="190" w:lineRule="exact"/>
        <w:rPr>
          <w:sz w:val="19"/>
          <w:szCs w:val="19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ind w:left="13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1" style="position:absolute;left:0;text-align:left;margin-left:1in;margin-top:-14.65pt;width:361.8pt;height:.1pt;z-index:-251659264;mso-position-horizontal-relative:page" coordorigin="1440,-293" coordsize="7236,2">
            <v:shape id="_x0000_s1032" style="position:absolute;left:1440;top:-293;width:7236;height:2" coordorigin="1440,-293" coordsize="7236,0" path="m1440,-293r7236,e" filled="f" strokeweight="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HONORABLE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 w:rsidR="009F573C">
        <w:rPr>
          <w:rFonts w:ascii="Times New Roman" w:eastAsia="Times New Roman" w:hAnsi="Times New Roman" w:cs="Times New Roman"/>
          <w:w w:val="95"/>
          <w:sz w:val="23"/>
          <w:szCs w:val="23"/>
        </w:rPr>
        <w:t>ELEAZAR CANO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BREWSTER</w:t>
      </w:r>
      <w:r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JUDGE</w:t>
      </w:r>
    </w:p>
    <w:p w:rsidR="0024155C" w:rsidRDefault="0024155C">
      <w:pPr>
        <w:spacing w:before="5" w:line="190" w:lineRule="exact"/>
        <w:rPr>
          <w:sz w:val="19"/>
          <w:szCs w:val="19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9" style="position:absolute;left:0;text-align:left;margin-left:71.45pt;margin-top:-15pt;width:361.45pt;height:.1pt;z-index:-251658240;mso-position-horizontal-relative:page" coordorigin="1429,-300" coordsize="7229,2">
            <v:shape id="_x0000_s1030" style="position:absolute;left:1429;top:-300;width:7229;height:2" coordorigin="1429,-300" coordsize="7229,0" path="m1429,-300r7229,e" filled="f" strokeweight="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HONORABLE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 w:rsidR="009F573C">
        <w:rPr>
          <w:rFonts w:ascii="Times New Roman" w:eastAsia="Times New Roman" w:hAnsi="Times New Roman" w:cs="Times New Roman"/>
          <w:w w:val="95"/>
          <w:sz w:val="23"/>
          <w:szCs w:val="23"/>
        </w:rPr>
        <w:t>JEANETTE DUER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JEFF</w:t>
      </w:r>
      <w:r>
        <w:rPr>
          <w:rFonts w:ascii="Times New Roman" w:eastAsia="Times New Roman" w:hAnsi="Times New Roman" w:cs="Times New Roman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DAVIS</w:t>
      </w:r>
      <w:r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JUDGE</w:t>
      </w:r>
    </w:p>
    <w:p w:rsidR="0024155C" w:rsidRDefault="0024155C">
      <w:pPr>
        <w:spacing w:before="9" w:line="190" w:lineRule="exact"/>
        <w:rPr>
          <w:sz w:val="19"/>
          <w:szCs w:val="19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ind w:left="11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7" style="position:absolute;left:0;text-align:left;margin-left:70.75pt;margin-top:-15pt;width:361.25pt;height:.1pt;z-index:-251657216;mso-position-horizontal-relative:page" coordorigin="1415,-300" coordsize="7225,2">
            <v:shape id="_x0000_s1028" style="position:absolute;left:1415;top:-300;width:7225;height:2" coordorigin="1415,-300" coordsize="7225,0" path="m1415,-300r7225,e" filled="f" strokeweight="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HONORABLE</w:t>
      </w:r>
      <w:r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 xml:space="preserve"> </w:t>
      </w:r>
      <w:r w:rsidR="009F573C">
        <w:rPr>
          <w:rFonts w:ascii="Times New Roman" w:eastAsia="Times New Roman" w:hAnsi="Times New Roman" w:cs="Times New Roman"/>
          <w:w w:val="95"/>
          <w:sz w:val="23"/>
          <w:szCs w:val="23"/>
        </w:rPr>
        <w:t>CINDERELA GUEVARA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PRESIDIO</w:t>
      </w:r>
      <w:r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JUDGE</w:t>
      </w:r>
    </w:p>
    <w:p w:rsidR="0024155C" w:rsidRDefault="0024155C">
      <w:pPr>
        <w:rPr>
          <w:rFonts w:ascii="Times New Roman" w:eastAsia="Times New Roman" w:hAnsi="Times New Roman" w:cs="Times New Roman"/>
          <w:sz w:val="23"/>
          <w:szCs w:val="23"/>
        </w:rPr>
        <w:sectPr w:rsidR="0024155C">
          <w:pgSz w:w="12096" w:h="15700"/>
          <w:pgMar w:top="1440" w:right="1100" w:bottom="880" w:left="1300" w:header="0" w:footer="692" w:gutter="0"/>
          <w:cols w:space="720"/>
        </w:sectPr>
      </w:pPr>
    </w:p>
    <w:p w:rsidR="0024155C" w:rsidRDefault="00F85E2F">
      <w:pPr>
        <w:spacing w:before="72"/>
        <w:ind w:left="3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lastRenderedPageBreak/>
        <w:t>CERTIFICATE</w:t>
      </w:r>
      <w:r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APPROVAL</w:t>
      </w:r>
    </w:p>
    <w:p w:rsidR="0024155C" w:rsidRDefault="0024155C">
      <w:pPr>
        <w:spacing w:before="4" w:line="120" w:lineRule="exact"/>
        <w:rPr>
          <w:sz w:val="12"/>
          <w:szCs w:val="12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spacing w:line="246" w:lineRule="auto"/>
        <w:ind w:left="114" w:right="616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0"/>
          <w:sz w:val="26"/>
          <w:szCs w:val="26"/>
        </w:rPr>
        <w:t>Pursuant</w:t>
      </w:r>
      <w:r>
        <w:rPr>
          <w:rFonts w:ascii="Times New Roman" w:eastAsia="Times New Roman" w:hAnsi="Times New Roman" w:cs="Times New Roman"/>
          <w:spacing w:val="24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2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9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requirements</w:t>
      </w:r>
      <w:r>
        <w:rPr>
          <w:rFonts w:ascii="Times New Roman" w:eastAsia="Times New Roman" w:hAnsi="Times New Roman" w:cs="Times New Roman"/>
          <w:spacing w:val="30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Senate</w:t>
      </w:r>
      <w:r>
        <w:rPr>
          <w:rFonts w:ascii="Times New Roman" w:eastAsia="Times New Roman" w:hAnsi="Times New Roman" w:cs="Times New Roman"/>
          <w:spacing w:val="-1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Bill</w:t>
      </w:r>
      <w:r>
        <w:rPr>
          <w:rFonts w:ascii="Times New Roman" w:eastAsia="Times New Roman" w:hAnsi="Times New Roman" w:cs="Times New Roman"/>
          <w:spacing w:val="24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pacing w:val="-3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0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attached</w:t>
      </w:r>
      <w:r>
        <w:rPr>
          <w:rFonts w:ascii="Times New Roman" w:eastAsia="Times New Roman" w:hAnsi="Times New Roman" w:cs="Times New Roman"/>
          <w:spacing w:val="30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Plan</w:t>
      </w:r>
      <w:r>
        <w:rPr>
          <w:rFonts w:ascii="Times New Roman" w:eastAsia="Times New Roman" w:hAnsi="Times New Roman" w:cs="Times New Roman"/>
          <w:spacing w:val="14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3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Procedures</w:t>
      </w:r>
      <w:r>
        <w:rPr>
          <w:rFonts w:ascii="Times New Roman" w:eastAsia="Times New Roman" w:hAnsi="Times New Roman" w:cs="Times New Roman"/>
          <w:w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Appointment</w:t>
      </w:r>
      <w:r>
        <w:rPr>
          <w:rFonts w:ascii="Times New Roman" w:eastAsia="Times New Roman" w:hAnsi="Times New Roman" w:cs="Times New Roman"/>
          <w:spacing w:val="42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Attorneys</w:t>
      </w:r>
      <w:r>
        <w:rPr>
          <w:rFonts w:ascii="Times New Roman" w:eastAsia="Times New Roman" w:hAnsi="Times New Roman" w:cs="Times New Roman"/>
          <w:spacing w:val="14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5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Indigent</w:t>
      </w:r>
      <w:r>
        <w:rPr>
          <w:rFonts w:ascii="Times New Roman" w:eastAsia="Times New Roman" w:hAnsi="Times New Roman" w:cs="Times New Roman"/>
          <w:spacing w:val="19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Defendants</w:t>
      </w:r>
      <w:r>
        <w:rPr>
          <w:rFonts w:ascii="Times New Roman" w:eastAsia="Times New Roman" w:hAnsi="Times New Roman" w:cs="Times New Roman"/>
          <w:spacing w:val="14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6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hereby</w:t>
      </w:r>
      <w:r>
        <w:rPr>
          <w:rFonts w:ascii="Times New Roman" w:eastAsia="Times New Roman" w:hAnsi="Times New Roman" w:cs="Times New Roman"/>
          <w:spacing w:val="16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APPROVED.</w:t>
      </w:r>
    </w:p>
    <w:p w:rsidR="0024155C" w:rsidRDefault="00F85E2F">
      <w:pPr>
        <w:tabs>
          <w:tab w:val="left" w:pos="296"/>
        </w:tabs>
        <w:spacing w:before="54" w:line="368" w:lineRule="exact"/>
        <w:ind w:right="163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w w:val="50"/>
          <w:sz w:val="44"/>
          <w:szCs w:val="44"/>
        </w:rPr>
        <w:t>'</w:t>
      </w:r>
      <w:r>
        <w:rPr>
          <w:rFonts w:ascii="Arial" w:eastAsia="Arial" w:hAnsi="Arial" w:cs="Arial"/>
          <w:w w:val="50"/>
          <w:sz w:val="44"/>
          <w:szCs w:val="44"/>
        </w:rPr>
        <w:tab/>
      </w:r>
      <w:r>
        <w:rPr>
          <w:rFonts w:ascii="Arial" w:eastAsia="Arial" w:hAnsi="Arial" w:cs="Arial"/>
          <w:i/>
          <w:w w:val="55"/>
          <w:sz w:val="44"/>
          <w:szCs w:val="44"/>
        </w:rPr>
        <w:t>J</w:t>
      </w:r>
    </w:p>
    <w:p w:rsidR="0024155C" w:rsidRDefault="0024155C">
      <w:pPr>
        <w:spacing w:line="368" w:lineRule="exact"/>
        <w:jc w:val="center"/>
        <w:rPr>
          <w:rFonts w:ascii="Arial" w:eastAsia="Arial" w:hAnsi="Arial" w:cs="Arial"/>
          <w:sz w:val="44"/>
          <w:szCs w:val="44"/>
        </w:rPr>
        <w:sectPr w:rsidR="0024155C">
          <w:footerReference w:type="default" r:id="rId8"/>
          <w:pgSz w:w="12056" w:h="15680"/>
          <w:pgMar w:top="1140" w:right="1620" w:bottom="280" w:left="1380" w:header="0" w:footer="0" w:gutter="0"/>
          <w:cols w:space="720"/>
        </w:sectPr>
      </w:pPr>
    </w:p>
    <w:p w:rsidR="0024155C" w:rsidRDefault="0024155C">
      <w:pPr>
        <w:spacing w:before="5" w:line="220" w:lineRule="exact"/>
      </w:pPr>
    </w:p>
    <w:p w:rsidR="0024155C" w:rsidRDefault="00F85E2F">
      <w:pPr>
        <w:ind w:right="540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i/>
          <w:w w:val="95"/>
          <w:sz w:val="20"/>
          <w:szCs w:val="20"/>
        </w:rPr>
        <w:t>'(--·</w:t>
      </w:r>
    </w:p>
    <w:p w:rsidR="0024155C" w:rsidRDefault="00F85E2F">
      <w:pPr>
        <w:pStyle w:val="Heading1"/>
        <w:spacing w:before="33"/>
        <w:ind w:left="827"/>
      </w:pPr>
      <w:r>
        <w:t>SIGNED</w:t>
      </w:r>
      <w:r>
        <w:rPr>
          <w:spacing w:val="-19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the  -------------</w:t>
      </w:r>
      <w:r>
        <w:rPr>
          <w:spacing w:val="-13"/>
        </w:rPr>
        <w:t xml:space="preserve"> </w:t>
      </w:r>
      <w:r>
        <w:t>day</w:t>
      </w:r>
    </w:p>
    <w:p w:rsidR="0024155C" w:rsidRDefault="00F85E2F">
      <w:pPr>
        <w:tabs>
          <w:tab w:val="left" w:pos="3869"/>
        </w:tabs>
        <w:spacing w:line="593" w:lineRule="exact"/>
        <w:ind w:left="8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w w:val="310"/>
        </w:rPr>
        <w:br w:type="column"/>
      </w:r>
      <w:r>
        <w:rPr>
          <w:rFonts w:ascii="Arial" w:eastAsia="Arial" w:hAnsi="Arial" w:cs="Arial"/>
          <w:i/>
          <w:w w:val="310"/>
          <w:sz w:val="64"/>
          <w:szCs w:val="64"/>
        </w:rPr>
        <w:t>5</w:t>
      </w:r>
      <w:r>
        <w:rPr>
          <w:rFonts w:ascii="Arial" w:eastAsia="Arial" w:hAnsi="Arial" w:cs="Arial"/>
          <w:i/>
          <w:w w:val="310"/>
          <w:sz w:val="64"/>
          <w:szCs w:val="64"/>
        </w:rPr>
        <w:tab/>
      </w:r>
      <w:r>
        <w:rPr>
          <w:rFonts w:ascii="Times New Roman" w:eastAsia="Times New Roman" w:hAnsi="Times New Roman" w:cs="Times New Roman"/>
          <w:i/>
          <w:w w:val="110"/>
          <w:sz w:val="30"/>
          <w:szCs w:val="30"/>
        </w:rPr>
        <w:t>a·z..</w:t>
      </w:r>
    </w:p>
    <w:p w:rsidR="0024155C" w:rsidRDefault="00F85E2F">
      <w:pPr>
        <w:pStyle w:val="Heading2"/>
        <w:spacing w:line="184" w:lineRule="exact"/>
      </w:pPr>
      <w:r>
        <w:rPr>
          <w:w w:val="95"/>
        </w:rPr>
        <w:t xml:space="preserve">------------------------------------·---·-  </w:t>
      </w:r>
      <w:r>
        <w:rPr>
          <w:spacing w:val="8"/>
          <w:w w:val="95"/>
        </w:rPr>
        <w:t xml:space="preserve"> </w:t>
      </w:r>
      <w:r>
        <w:rPr>
          <w:w w:val="95"/>
        </w:rPr>
        <w:t>20---.</w:t>
      </w:r>
    </w:p>
    <w:p w:rsidR="0024155C" w:rsidRDefault="0024155C">
      <w:pPr>
        <w:spacing w:line="184" w:lineRule="exact"/>
        <w:sectPr w:rsidR="0024155C">
          <w:type w:val="continuous"/>
          <w:pgSz w:w="12056" w:h="15680"/>
          <w:pgMar w:top="1060" w:right="1620" w:bottom="880" w:left="1380" w:header="720" w:footer="720" w:gutter="0"/>
          <w:cols w:num="2" w:space="720" w:equalWidth="0">
            <w:col w:w="4559" w:space="40"/>
            <w:col w:w="4457"/>
          </w:cols>
        </w:sectPr>
      </w:pPr>
    </w:p>
    <w:p w:rsidR="0024155C" w:rsidRDefault="0024155C">
      <w:pPr>
        <w:spacing w:before="4" w:line="130" w:lineRule="exact"/>
        <w:rPr>
          <w:sz w:val="13"/>
          <w:szCs w:val="13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24155C">
      <w:pPr>
        <w:spacing w:line="200" w:lineRule="exact"/>
        <w:rPr>
          <w:sz w:val="20"/>
          <w:szCs w:val="20"/>
        </w:rPr>
      </w:pPr>
    </w:p>
    <w:p w:rsidR="0024155C" w:rsidRDefault="00F85E2F">
      <w:pPr>
        <w:ind w:left="202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61.5pt;mso-position-horizontal-relative:char;mso-position-vertical-relative:line">
            <v:imagedata r:id="rId9" o:title=""/>
          </v:shape>
        </w:pict>
      </w:r>
    </w:p>
    <w:p w:rsidR="0024155C" w:rsidRDefault="00F85E2F">
      <w:pPr>
        <w:spacing w:before="9" w:line="258" w:lineRule="auto"/>
        <w:ind w:left="1973" w:right="625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iunGE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ABLES,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 KERR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COURTHOUSE,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KERRVILLE,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TEXAS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78028</w:t>
      </w:r>
    </w:p>
    <w:sectPr w:rsidR="0024155C">
      <w:type w:val="continuous"/>
      <w:pgSz w:w="12056" w:h="15680"/>
      <w:pgMar w:top="1060" w:right="1620" w:bottom="8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2F" w:rsidRDefault="00F85E2F">
      <w:r>
        <w:separator/>
      </w:r>
    </w:p>
  </w:endnote>
  <w:endnote w:type="continuationSeparator" w:id="0">
    <w:p w:rsidR="00F85E2F" w:rsidRDefault="00F8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5C" w:rsidRDefault="00F85E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7pt;margin-top:739.2pt;width:19.7pt;height:16.35pt;z-index:-251658752;mso-position-horizontal-relative:page;mso-position-vertical-relative:page" filled="f" stroked="f">
          <v:textbox inset="0,0,0,0">
            <w:txbxContent>
              <w:p w:rsidR="0024155C" w:rsidRDefault="00F85E2F">
                <w:pPr>
                  <w:spacing w:before="58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9F573C">
                  <w:rPr>
                    <w:rFonts w:ascii="Times New Roman" w:eastAsia="Times New Roman" w:hAnsi="Times New Roman" w:cs="Times New Roman"/>
                    <w:noProof/>
                    <w:w w:val="11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5C" w:rsidRDefault="0024155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2F" w:rsidRDefault="00F85E2F">
      <w:r>
        <w:separator/>
      </w:r>
    </w:p>
  </w:footnote>
  <w:footnote w:type="continuationSeparator" w:id="0">
    <w:p w:rsidR="00F85E2F" w:rsidRDefault="00F8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6C3"/>
    <w:multiLevelType w:val="hybridMultilevel"/>
    <w:tmpl w:val="2D9AE4F8"/>
    <w:lvl w:ilvl="0" w:tplc="ABB850C2">
      <w:start w:val="1"/>
      <w:numFmt w:val="upperRoman"/>
      <w:lvlText w:val="%1."/>
      <w:lvlJc w:val="left"/>
      <w:pPr>
        <w:ind w:hanging="180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83F82BA2">
      <w:start w:val="1"/>
      <w:numFmt w:val="upperLetter"/>
      <w:lvlText w:val="%2."/>
      <w:lvlJc w:val="left"/>
      <w:pPr>
        <w:ind w:hanging="273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5F7A4B52">
      <w:start w:val="1"/>
      <w:numFmt w:val="bullet"/>
      <w:lvlText w:val="•"/>
      <w:lvlJc w:val="left"/>
      <w:rPr>
        <w:rFonts w:hint="default"/>
      </w:rPr>
    </w:lvl>
    <w:lvl w:ilvl="3" w:tplc="E8EC26D6">
      <w:start w:val="1"/>
      <w:numFmt w:val="bullet"/>
      <w:lvlText w:val="•"/>
      <w:lvlJc w:val="left"/>
      <w:rPr>
        <w:rFonts w:hint="default"/>
      </w:rPr>
    </w:lvl>
    <w:lvl w:ilvl="4" w:tplc="24DED92A">
      <w:start w:val="1"/>
      <w:numFmt w:val="bullet"/>
      <w:lvlText w:val="•"/>
      <w:lvlJc w:val="left"/>
      <w:rPr>
        <w:rFonts w:hint="default"/>
      </w:rPr>
    </w:lvl>
    <w:lvl w:ilvl="5" w:tplc="D116C522">
      <w:start w:val="1"/>
      <w:numFmt w:val="bullet"/>
      <w:lvlText w:val="•"/>
      <w:lvlJc w:val="left"/>
      <w:rPr>
        <w:rFonts w:hint="default"/>
      </w:rPr>
    </w:lvl>
    <w:lvl w:ilvl="6" w:tplc="53D8EA38">
      <w:start w:val="1"/>
      <w:numFmt w:val="bullet"/>
      <w:lvlText w:val="•"/>
      <w:lvlJc w:val="left"/>
      <w:rPr>
        <w:rFonts w:hint="default"/>
      </w:rPr>
    </w:lvl>
    <w:lvl w:ilvl="7" w:tplc="00F6218E">
      <w:start w:val="1"/>
      <w:numFmt w:val="bullet"/>
      <w:lvlText w:val="•"/>
      <w:lvlJc w:val="left"/>
      <w:rPr>
        <w:rFonts w:hint="default"/>
      </w:rPr>
    </w:lvl>
    <w:lvl w:ilvl="8" w:tplc="C890DD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155C"/>
    <w:rsid w:val="0024155C"/>
    <w:rsid w:val="009F573C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FE4987E-9D1C-4E17-847E-9C1B7663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 w:firstLine="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OMB</cp:lastModifiedBy>
  <cp:revision>3</cp:revision>
  <dcterms:created xsi:type="dcterms:W3CDTF">2016-03-16T09:54:00Z</dcterms:created>
  <dcterms:modified xsi:type="dcterms:W3CDTF">2016-03-16T15:00:00Z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2005-02-10T00:00:00Z</vt:filetime>
  </property>
  <property fmtid="{D5CDD505-2E9C-101B-9397-08002B2CF9AE}" pid="3" name="LastSaved">
    <vt:filetime>2016-03-16T00:00:00Z</vt:filetime>
  </property>
</Properties>
</file>